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69" w:rsidRDefault="009E5B69" w:rsidP="009E5B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E5B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Первый труд, первый стаж и электронная трудовая книжка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457C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савинс</w:t>
      </w:r>
      <w:r w:rsidR="00A02B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ки</w:t>
      </w:r>
      <w:r w:rsidR="0033200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подростков</w:t>
      </w:r>
    </w:p>
    <w:p w:rsidR="009E5B69" w:rsidRPr="009E5B69" w:rsidRDefault="009E5B69" w:rsidP="009E5B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9E5B69" w:rsidRPr="009E5B69" w:rsidRDefault="009E5B69" w:rsidP="009E5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Л</w:t>
      </w:r>
      <w:r w:rsidRPr="009E5B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етом многие школьники пробуют трудиться и зарабатывать «как взрослые».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Это </w:t>
      </w:r>
      <w:r w:rsidR="00171B9E">
        <w:rPr>
          <w:rFonts w:ascii="Times New Roman" w:hAnsi="Times New Roman" w:cs="Times New Roman"/>
          <w:sz w:val="24"/>
          <w:szCs w:val="24"/>
        </w:rPr>
        <w:t>несовершеннолетние ребята 14–</w:t>
      </w:r>
      <w:r w:rsidRPr="009E5B69">
        <w:rPr>
          <w:rFonts w:ascii="Times New Roman" w:hAnsi="Times New Roman" w:cs="Times New Roman"/>
          <w:sz w:val="24"/>
          <w:szCs w:val="24"/>
        </w:rPr>
        <w:t xml:space="preserve">17 лет, желающие трудоустроиться в период летних каникул. </w:t>
      </w:r>
      <w:r w:rsidR="000B5A3D">
        <w:rPr>
          <w:rFonts w:ascii="Times New Roman" w:hAnsi="Times New Roman" w:cs="Times New Roman"/>
          <w:sz w:val="24"/>
          <w:szCs w:val="24"/>
        </w:rPr>
        <w:tab/>
        <w:t>Шуйское Управление ПФР</w:t>
      </w:r>
      <w:r w:rsidRPr="009E5B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разъясняет, какую трудовую книжку – бумажную или электронную – оформлять при трудоустройстве несовершеннолетних работников.</w:t>
      </w:r>
    </w:p>
    <w:p w:rsidR="009E5B69" w:rsidRPr="009E5B69" w:rsidRDefault="009E5B69" w:rsidP="009E5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5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r w:rsidRPr="009E5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подросток устраивается на работу в первый раз в 2021 году</w:t>
      </w:r>
      <w:r w:rsidRPr="009E5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бумажная трудовая книжка ему не оформляется, а начало трудовой биографии учитывается сразу в электронном виде. Кстати, это правило распространяется и на совершеннолетних работников, которые принимаются на работу впервые. </w:t>
      </w:r>
    </w:p>
    <w:p w:rsidR="009E5B69" w:rsidRPr="009E5B69" w:rsidRDefault="009E5B69" w:rsidP="009E5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5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же </w:t>
      </w:r>
      <w:r w:rsidRPr="009E5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школьник уже был трудоустроен ранее и бумажная трудовая книжка со сведениями о работе у него есть на руках</w:t>
      </w:r>
      <w:r w:rsidRPr="009E5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записи о новом трудоустройстве, после издания соответствующего приказа, необходимо вносить в </w:t>
      </w:r>
      <w:proofErr w:type="gramStart"/>
      <w:r w:rsidRPr="009E5B6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бумажную</w:t>
      </w:r>
      <w:proofErr w:type="gramEnd"/>
      <w:r w:rsidRPr="009E5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трудовую, а также в электронную.</w:t>
      </w:r>
    </w:p>
    <w:p w:rsidR="009E5B69" w:rsidRDefault="009E5B69" w:rsidP="009E5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5B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после приема на работу несовершеннолетнего ребенка, работодатель обязан не позднее рабочего дня, следующего за днем издания соответствующего приказа, представить в ПФР отчет по форме СЗВ-ТД. А после расторжения трудовых отношений с подростком (увольнения) – вновь отправить отчет в тот же срок, что и при приеме на работу.</w:t>
      </w:r>
    </w:p>
    <w:p w:rsidR="00171B9E" w:rsidRDefault="009E5B69" w:rsidP="009E5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5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формирование электронных трудовых книжек </w:t>
      </w:r>
      <w:proofErr w:type="spellStart"/>
      <w:r w:rsidR="00E323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савинцев</w:t>
      </w:r>
      <w:proofErr w:type="spellEnd"/>
      <w:r w:rsidR="00E3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B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началось год назад – с 1 января 2020 года. До 31 декабря 2020 года работающие граждане должны были определиться, в каком виде они хотят формировать свою трудовую биографию</w:t>
      </w:r>
      <w:r w:rsidR="0017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171B9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17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бумажном или электронном. </w:t>
      </w:r>
    </w:p>
    <w:p w:rsidR="009E5B69" w:rsidRDefault="009E5B69" w:rsidP="009E5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5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к новому формату сведений о трудовой деятельности добровольный и осуществляется только с согласия человека. Привычную бумажную трудовую книжку можно сохранять</w:t>
      </w:r>
      <w:r w:rsidR="00171B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5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это необходимо. Единственным исключением становятся те, кто впервые устраивается на работу в этом году.</w:t>
      </w:r>
    </w:p>
    <w:p w:rsidR="005D3FF4" w:rsidRDefault="005D3FF4" w:rsidP="005D3FF4">
      <w:pPr>
        <w:pStyle w:val="western"/>
        <w:spacing w:after="0"/>
        <w:ind w:firstLine="709"/>
      </w:pPr>
      <w:r>
        <w:rPr>
          <w:i/>
          <w:iCs/>
        </w:rPr>
        <w:t xml:space="preserve">К сведению: в </w:t>
      </w:r>
      <w:r w:rsidR="00457CF9">
        <w:rPr>
          <w:i/>
          <w:iCs/>
        </w:rPr>
        <w:t>Савинском</w:t>
      </w:r>
      <w:r>
        <w:rPr>
          <w:i/>
          <w:iCs/>
        </w:rPr>
        <w:t xml:space="preserve"> районе </w:t>
      </w:r>
      <w:proofErr w:type="gramStart"/>
      <w:r>
        <w:rPr>
          <w:i/>
          <w:iCs/>
        </w:rPr>
        <w:t>электронные</w:t>
      </w:r>
      <w:proofErr w:type="gramEnd"/>
      <w:r>
        <w:rPr>
          <w:i/>
          <w:iCs/>
        </w:rPr>
        <w:t xml:space="preserve"> трудовые выбрали </w:t>
      </w:r>
      <w:r w:rsidR="00457CF9">
        <w:rPr>
          <w:i/>
          <w:iCs/>
        </w:rPr>
        <w:t>более</w:t>
      </w:r>
      <w:r w:rsidR="00A02B4C">
        <w:rPr>
          <w:i/>
          <w:iCs/>
        </w:rPr>
        <w:t xml:space="preserve"> 1</w:t>
      </w:r>
      <w:r w:rsidR="009B0CA9">
        <w:rPr>
          <w:i/>
          <w:iCs/>
        </w:rPr>
        <w:t>00</w:t>
      </w:r>
      <w:r>
        <w:rPr>
          <w:i/>
          <w:iCs/>
        </w:rPr>
        <w:t xml:space="preserve"> человек.</w:t>
      </w:r>
    </w:p>
    <w:p w:rsidR="00090FFD" w:rsidRPr="009E5B69" w:rsidRDefault="00090FFD" w:rsidP="009E5B69">
      <w:pPr>
        <w:pStyle w:val="a5"/>
        <w:spacing w:before="0" w:beforeAutospacing="0" w:after="0" w:afterAutospacing="0"/>
        <w:jc w:val="both"/>
        <w:rPr>
          <w:szCs w:val="28"/>
        </w:rPr>
      </w:pPr>
    </w:p>
    <w:p w:rsidR="00B327A3" w:rsidRPr="009E5B69" w:rsidRDefault="00B327A3" w:rsidP="009E5B69">
      <w:pPr>
        <w:pStyle w:val="a5"/>
        <w:spacing w:before="0" w:beforeAutospacing="0" w:after="0" w:afterAutospacing="0"/>
        <w:jc w:val="both"/>
        <w:rPr>
          <w:szCs w:val="28"/>
        </w:rPr>
      </w:pPr>
    </w:p>
    <w:p w:rsidR="00F74569" w:rsidRPr="00F74569" w:rsidRDefault="00F74569" w:rsidP="009E5B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УПФР в г.</w:t>
      </w:r>
      <w:r w:rsidR="00042E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Шуе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межрайонно</w:t>
      </w:r>
      <w:r w:rsidRPr="00F74569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F74569">
        <w:rPr>
          <w:rFonts w:ascii="Times New Roman" w:hAnsi="Times New Roman" w:cs="Times New Roman"/>
          <w:b/>
          <w:sz w:val="24"/>
          <w:szCs w:val="24"/>
        </w:rPr>
        <w:t>)</w:t>
      </w:r>
    </w:p>
    <w:p w:rsidR="00F74569" w:rsidRDefault="009E5B69" w:rsidP="009E5B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240B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04.2021</w:t>
      </w:r>
    </w:p>
    <w:p w:rsidR="00AF43C1" w:rsidRDefault="00AF43C1" w:rsidP="009E5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F43C1" w:rsidSect="00E46475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rlito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6F68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83363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3F73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45AA7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A455E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90CB0"/>
    <w:multiLevelType w:val="multilevel"/>
    <w:tmpl w:val="E1B4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53A5"/>
    <w:rsid w:val="00001DC9"/>
    <w:rsid w:val="0001721E"/>
    <w:rsid w:val="00042E53"/>
    <w:rsid w:val="00090FFD"/>
    <w:rsid w:val="000B4249"/>
    <w:rsid w:val="000B5A3D"/>
    <w:rsid w:val="000B6B71"/>
    <w:rsid w:val="00103085"/>
    <w:rsid w:val="00171B9E"/>
    <w:rsid w:val="00172AA4"/>
    <w:rsid w:val="001A76B4"/>
    <w:rsid w:val="001B0FFF"/>
    <w:rsid w:val="001E5C47"/>
    <w:rsid w:val="001F7756"/>
    <w:rsid w:val="00207FB1"/>
    <w:rsid w:val="0023569B"/>
    <w:rsid w:val="002359E2"/>
    <w:rsid w:val="00240B76"/>
    <w:rsid w:val="002410D1"/>
    <w:rsid w:val="002562FB"/>
    <w:rsid w:val="002B2DE2"/>
    <w:rsid w:val="002C6A69"/>
    <w:rsid w:val="00332000"/>
    <w:rsid w:val="0036303F"/>
    <w:rsid w:val="003774DF"/>
    <w:rsid w:val="003C20A4"/>
    <w:rsid w:val="003D5E9E"/>
    <w:rsid w:val="003F129D"/>
    <w:rsid w:val="00411362"/>
    <w:rsid w:val="00430EA5"/>
    <w:rsid w:val="004453A5"/>
    <w:rsid w:val="00457CF9"/>
    <w:rsid w:val="00502289"/>
    <w:rsid w:val="0051059E"/>
    <w:rsid w:val="00521E96"/>
    <w:rsid w:val="00524C5F"/>
    <w:rsid w:val="00585512"/>
    <w:rsid w:val="00587B3A"/>
    <w:rsid w:val="00590482"/>
    <w:rsid w:val="005B31C9"/>
    <w:rsid w:val="005B44CE"/>
    <w:rsid w:val="005D3FF4"/>
    <w:rsid w:val="005F46FE"/>
    <w:rsid w:val="005F6DDD"/>
    <w:rsid w:val="00610753"/>
    <w:rsid w:val="006170DE"/>
    <w:rsid w:val="00622E4B"/>
    <w:rsid w:val="00665D29"/>
    <w:rsid w:val="0067286E"/>
    <w:rsid w:val="00675293"/>
    <w:rsid w:val="00695F1A"/>
    <w:rsid w:val="006A6DB8"/>
    <w:rsid w:val="006B6C1C"/>
    <w:rsid w:val="006D57F5"/>
    <w:rsid w:val="006F40B1"/>
    <w:rsid w:val="007366DB"/>
    <w:rsid w:val="00761E52"/>
    <w:rsid w:val="007724FC"/>
    <w:rsid w:val="007A3FE0"/>
    <w:rsid w:val="007D0F63"/>
    <w:rsid w:val="007D732A"/>
    <w:rsid w:val="007E183C"/>
    <w:rsid w:val="007F58F3"/>
    <w:rsid w:val="00861387"/>
    <w:rsid w:val="008E4FD6"/>
    <w:rsid w:val="009152DF"/>
    <w:rsid w:val="00936313"/>
    <w:rsid w:val="009444D3"/>
    <w:rsid w:val="009B0CA9"/>
    <w:rsid w:val="009B2915"/>
    <w:rsid w:val="009C484F"/>
    <w:rsid w:val="009E55A1"/>
    <w:rsid w:val="009E5B69"/>
    <w:rsid w:val="009F2E30"/>
    <w:rsid w:val="00A02B4C"/>
    <w:rsid w:val="00A0774E"/>
    <w:rsid w:val="00A3058F"/>
    <w:rsid w:val="00A9051A"/>
    <w:rsid w:val="00AF43C1"/>
    <w:rsid w:val="00B002DE"/>
    <w:rsid w:val="00B27BBA"/>
    <w:rsid w:val="00B327A3"/>
    <w:rsid w:val="00B87E48"/>
    <w:rsid w:val="00BC2279"/>
    <w:rsid w:val="00BD7524"/>
    <w:rsid w:val="00BF02AF"/>
    <w:rsid w:val="00C33C5E"/>
    <w:rsid w:val="00C40902"/>
    <w:rsid w:val="00C47EB2"/>
    <w:rsid w:val="00C848B7"/>
    <w:rsid w:val="00CA425F"/>
    <w:rsid w:val="00CC55D3"/>
    <w:rsid w:val="00D46205"/>
    <w:rsid w:val="00D532F0"/>
    <w:rsid w:val="00D64986"/>
    <w:rsid w:val="00DE583C"/>
    <w:rsid w:val="00DF04AB"/>
    <w:rsid w:val="00E323DD"/>
    <w:rsid w:val="00E46475"/>
    <w:rsid w:val="00E8605B"/>
    <w:rsid w:val="00EA7163"/>
    <w:rsid w:val="00ED3DC4"/>
    <w:rsid w:val="00EE43F1"/>
    <w:rsid w:val="00F74569"/>
    <w:rsid w:val="00F86EFB"/>
    <w:rsid w:val="00F8741D"/>
    <w:rsid w:val="00FA4D00"/>
    <w:rsid w:val="00FB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5E"/>
  </w:style>
  <w:style w:type="paragraph" w:styleId="1">
    <w:name w:val="heading 1"/>
    <w:basedOn w:val="a"/>
    <w:link w:val="10"/>
    <w:uiPriority w:val="9"/>
    <w:qFormat/>
    <w:rsid w:val="001F7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F7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C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3C5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77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77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1F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775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756"/>
    <w:rPr>
      <w:rFonts w:ascii="Tahoma" w:hAnsi="Tahoma" w:cs="Tahoma"/>
      <w:sz w:val="16"/>
      <w:szCs w:val="16"/>
    </w:rPr>
  </w:style>
  <w:style w:type="character" w:customStyle="1" w:styleId="text-highlight">
    <w:name w:val="text-highlight"/>
    <w:basedOn w:val="a0"/>
    <w:rsid w:val="00502289"/>
  </w:style>
  <w:style w:type="character" w:styleId="a9">
    <w:name w:val="Emphasis"/>
    <w:basedOn w:val="a0"/>
    <w:uiPriority w:val="20"/>
    <w:qFormat/>
    <w:rsid w:val="006A6DB8"/>
    <w:rPr>
      <w:i/>
      <w:iCs/>
    </w:rPr>
  </w:style>
  <w:style w:type="paragraph" w:customStyle="1" w:styleId="western">
    <w:name w:val="western"/>
    <w:basedOn w:val="a"/>
    <w:rsid w:val="00587B3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9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1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7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79168</dc:creator>
  <cp:lastModifiedBy>047YArtsevaNN</cp:lastModifiedBy>
  <cp:revision>2</cp:revision>
  <cp:lastPrinted>2020-11-23T12:53:00Z</cp:lastPrinted>
  <dcterms:created xsi:type="dcterms:W3CDTF">2021-04-26T10:19:00Z</dcterms:created>
  <dcterms:modified xsi:type="dcterms:W3CDTF">2021-04-26T10:19:00Z</dcterms:modified>
</cp:coreProperties>
</file>